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79" w:rsidRPr="00A8509D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D741B">
        <w:rPr>
          <w:rFonts w:ascii="Times New Roman" w:hAnsi="Times New Roman" w:cs="Times New Roman"/>
          <w:sz w:val="24"/>
          <w:szCs w:val="24"/>
        </w:rPr>
        <w:t>3</w:t>
      </w:r>
      <w:r w:rsidR="00A8509D">
        <w:rPr>
          <w:rFonts w:ascii="Times New Roman" w:hAnsi="Times New Roman" w:cs="Times New Roman"/>
          <w:sz w:val="24"/>
          <w:szCs w:val="24"/>
        </w:rPr>
        <w:t>3</w:t>
      </w:r>
    </w:p>
    <w:p w:rsidR="002818D8" w:rsidRPr="00ED741B" w:rsidRDefault="002818D8" w:rsidP="002818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>Приложение №</w:t>
      </w:r>
      <w:r w:rsidR="002C1EB1" w:rsidRPr="006976F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18D8" w:rsidRPr="00496079" w:rsidRDefault="002818D8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626F6" w:rsidRPr="00ED5493" w:rsidRDefault="0049080E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</w:t>
      </w:r>
    </w:p>
    <w:p w:rsidR="00477BB1" w:rsidRPr="00ED5493" w:rsidRDefault="00E626F6" w:rsidP="000F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814F36">
        <w:rPr>
          <w:rFonts w:ascii="Times New Roman" w:hAnsi="Times New Roman" w:cs="Times New Roman"/>
          <w:sz w:val="24"/>
          <w:szCs w:val="24"/>
        </w:rPr>
        <w:t>«Жилище»</w:t>
      </w:r>
      <w:r w:rsidRPr="00ED54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B17682" w:rsidRPr="00B17682">
        <w:rPr>
          <w:rFonts w:ascii="Times New Roman" w:hAnsi="Times New Roman" w:cs="Times New Roman"/>
          <w:sz w:val="24"/>
          <w:szCs w:val="24"/>
        </w:rPr>
        <w:t>6</w:t>
      </w:r>
      <w:r w:rsidRPr="00ED5493">
        <w:rPr>
          <w:rFonts w:ascii="Times New Roman" w:hAnsi="Times New Roman" w:cs="Times New Roman"/>
          <w:sz w:val="24"/>
          <w:szCs w:val="24"/>
        </w:rPr>
        <w:t>-2020 годы за 201</w:t>
      </w:r>
      <w:r w:rsidR="001A781B" w:rsidRPr="001808A4">
        <w:rPr>
          <w:rFonts w:ascii="Times New Roman" w:hAnsi="Times New Roman" w:cs="Times New Roman"/>
          <w:sz w:val="24"/>
          <w:szCs w:val="24"/>
        </w:rPr>
        <w:t>7</w:t>
      </w:r>
      <w:r w:rsidRPr="00ED5493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276"/>
        <w:gridCol w:w="1275"/>
        <w:gridCol w:w="1418"/>
        <w:gridCol w:w="1843"/>
        <w:gridCol w:w="992"/>
        <w:gridCol w:w="992"/>
        <w:gridCol w:w="992"/>
        <w:gridCol w:w="1560"/>
        <w:gridCol w:w="1557"/>
      </w:tblGrid>
      <w:tr w:rsidR="000F1BCC" w:rsidRPr="00ED5493" w:rsidTr="004F146D">
        <w:trPr>
          <w:trHeight w:val="1028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2C0B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2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(МП)</w:t>
            </w: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</w:t>
            </w: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 w:rsidP="00FA1D1A">
            <w:pPr>
              <w:pStyle w:val="a3"/>
              <w:jc w:val="center"/>
            </w:pPr>
            <w:r w:rsidRPr="000F1BCC">
              <w:t>Финансирование (тыс. руб.)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B538D4">
            <w:pPr>
              <w:pStyle w:val="a3"/>
              <w:jc w:val="center"/>
            </w:pPr>
            <w:proofErr w:type="spellStart"/>
            <w:proofErr w:type="gramStart"/>
            <w:r w:rsidRPr="000F1BCC">
              <w:t>Финансо</w:t>
            </w:r>
            <w:r>
              <w:t>-</w:t>
            </w:r>
            <w:r w:rsidRPr="000F1BCC">
              <w:t>вая</w:t>
            </w:r>
            <w:proofErr w:type="spellEnd"/>
            <w:proofErr w:type="gramEnd"/>
            <w:r w:rsidRPr="000F1BCC">
              <w:t xml:space="preserve"> обеспечен</w:t>
            </w:r>
            <w:r>
              <w:t>-</w:t>
            </w:r>
            <w:proofErr w:type="spellStart"/>
            <w:r w:rsidRPr="000F1BCC">
              <w:t>ность</w:t>
            </w:r>
            <w:proofErr w:type="spellEnd"/>
            <w:r w:rsidRPr="000F1BCC">
              <w:t xml:space="preserve"> (ФО</w:t>
            </w:r>
            <w:r w:rsidR="003E5C2B">
              <w:t>М</w:t>
            </w:r>
            <w:r w:rsidRPr="000F1BCC">
              <w:t>), %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1F4BF7">
            <w:pPr>
              <w:pStyle w:val="a3"/>
              <w:jc w:val="center"/>
            </w:pPr>
            <w:r w:rsidRPr="000F1BCC">
              <w:t xml:space="preserve">Ед. </w:t>
            </w:r>
            <w:proofErr w:type="spellStart"/>
            <w:proofErr w:type="gramStart"/>
            <w:r w:rsidRPr="000F1BCC">
              <w:t>изме</w:t>
            </w:r>
            <w:proofErr w:type="spellEnd"/>
            <w:r w:rsidR="001F4BF7">
              <w:t>-</w:t>
            </w:r>
            <w:r w:rsidRPr="000F1BCC">
              <w:t>рения</w:t>
            </w:r>
            <w:proofErr w:type="gramEnd"/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Значение индикатора</w:t>
            </w:r>
          </w:p>
        </w:tc>
        <w:tc>
          <w:tcPr>
            <w:tcW w:w="1560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r w:rsidRPr="000F1BCC">
              <w:t>Достижение значений индикатора (ДИ), %</w:t>
            </w:r>
          </w:p>
        </w:tc>
        <w:tc>
          <w:tcPr>
            <w:tcW w:w="1557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proofErr w:type="spellStart"/>
            <w:proofErr w:type="gramStart"/>
            <w:r w:rsidRPr="000F1BCC">
              <w:t>Эффектив</w:t>
            </w:r>
            <w:r w:rsidR="001F4BF7">
              <w:t>-</w:t>
            </w:r>
            <w:r w:rsidRPr="000F1BCC">
              <w:t>ность</w:t>
            </w:r>
            <w:proofErr w:type="spellEnd"/>
            <w:proofErr w:type="gramEnd"/>
            <w:r w:rsidRPr="000F1BCC">
              <w:t xml:space="preserve"> основных </w:t>
            </w:r>
            <w:proofErr w:type="spellStart"/>
            <w:r w:rsidRPr="000F1BCC">
              <w:t>мероприя</w:t>
            </w:r>
            <w:r w:rsidR="00FA093B" w:rsidRPr="00FA093B">
              <w:t>-</w:t>
            </w:r>
            <w:r w:rsidRPr="000F1BCC">
              <w:t>тий</w:t>
            </w:r>
            <w:proofErr w:type="spellEnd"/>
            <w:r w:rsidRPr="000F1BCC">
              <w:t>, задач, МП</w:t>
            </w:r>
          </w:p>
        </w:tc>
      </w:tr>
      <w:tr w:rsidR="000F1BCC" w:rsidRPr="00ED5493" w:rsidTr="004F146D">
        <w:trPr>
          <w:trHeight w:val="413"/>
        </w:trPr>
        <w:tc>
          <w:tcPr>
            <w:tcW w:w="817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F1BCC" w:rsidRPr="00ED5493" w:rsidRDefault="000F1BCC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1275" w:type="dxa"/>
          </w:tcPr>
          <w:p w:rsidR="000F1BCC" w:rsidRPr="00ED5493" w:rsidRDefault="000F1BCC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418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843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</w:tcPr>
          <w:p w:rsidR="000F1BCC" w:rsidRPr="00ED5493" w:rsidRDefault="000F1BCC" w:rsidP="00BD2973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0F1BCC" w:rsidRPr="00ED5493" w:rsidRDefault="000F1BCC" w:rsidP="00BD2973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560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557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</w:tr>
      <w:tr w:rsidR="00C53A0C" w:rsidRPr="00ED5493" w:rsidTr="004F146D">
        <w:trPr>
          <w:trHeight w:val="346"/>
        </w:trPr>
        <w:tc>
          <w:tcPr>
            <w:tcW w:w="817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977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6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C53A0C" w:rsidRDefault="00C53A0C" w:rsidP="00C53A0C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3191E" w:rsidRPr="00ED5493" w:rsidTr="004F146D">
        <w:trPr>
          <w:trHeight w:val="965"/>
        </w:trPr>
        <w:tc>
          <w:tcPr>
            <w:tcW w:w="817" w:type="dxa"/>
          </w:tcPr>
          <w:p w:rsidR="0093191E" w:rsidRPr="00194BA2" w:rsidRDefault="0093191E" w:rsidP="00A573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2977" w:type="dxa"/>
          </w:tcPr>
          <w:p w:rsidR="0093191E" w:rsidRPr="00194BA2" w:rsidRDefault="0093191E" w:rsidP="002C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A573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программы. Обеспечение 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>комплексного освоения территорий массовой застройки путем обеспечения объектами инженерной и социальной инфраструктуры</w:t>
            </w:r>
          </w:p>
        </w:tc>
        <w:tc>
          <w:tcPr>
            <w:tcW w:w="1276" w:type="dxa"/>
          </w:tcPr>
          <w:p w:rsidR="0093191E" w:rsidRDefault="00302C93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177264,11</w:t>
            </w:r>
          </w:p>
        </w:tc>
        <w:tc>
          <w:tcPr>
            <w:tcW w:w="1275" w:type="dxa"/>
          </w:tcPr>
          <w:p w:rsidR="0093191E" w:rsidRPr="00302C93" w:rsidRDefault="00302C93" w:rsidP="000972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175524,0</w:t>
            </w:r>
          </w:p>
        </w:tc>
        <w:tc>
          <w:tcPr>
            <w:tcW w:w="1418" w:type="dxa"/>
          </w:tcPr>
          <w:p w:rsidR="0093191E" w:rsidRDefault="00302C93" w:rsidP="00BD2973">
            <w:pPr>
              <w:pStyle w:val="a3"/>
              <w:jc w:val="center"/>
            </w:pPr>
            <w:r>
              <w:t>99</w:t>
            </w:r>
          </w:p>
        </w:tc>
        <w:tc>
          <w:tcPr>
            <w:tcW w:w="1843" w:type="dxa"/>
          </w:tcPr>
          <w:p w:rsidR="0093191E" w:rsidRDefault="0093191E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3191E" w:rsidRDefault="0093191E">
            <w:pPr>
              <w:pStyle w:val="a3"/>
              <w:jc w:val="center"/>
            </w:pPr>
          </w:p>
        </w:tc>
        <w:tc>
          <w:tcPr>
            <w:tcW w:w="1557" w:type="dxa"/>
            <w:shd w:val="clear" w:color="auto" w:fill="FFFFFF" w:themeFill="background1"/>
          </w:tcPr>
          <w:p w:rsidR="0093191E" w:rsidRPr="00A152DD" w:rsidRDefault="00302C93" w:rsidP="0093191E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173</w:t>
            </w:r>
          </w:p>
          <w:p w:rsidR="0093191E" w:rsidRDefault="0093191E" w:rsidP="0093191E">
            <w:pPr>
              <w:pStyle w:val="a3"/>
              <w:spacing w:before="0" w:beforeAutospacing="0" w:after="0" w:afterAutospacing="0"/>
              <w:jc w:val="center"/>
            </w:pPr>
            <w:r w:rsidRPr="00016245">
              <w:t>(ЭЗ</w:t>
            </w:r>
            <w:proofErr w:type="gramStart"/>
            <w:r w:rsidRPr="00016245">
              <w:t>1</w:t>
            </w:r>
            <w:proofErr w:type="gramEnd"/>
            <w:r w:rsidRPr="00016245">
              <w:t>)</w:t>
            </w:r>
          </w:p>
        </w:tc>
      </w:tr>
      <w:tr w:rsidR="0093191E" w:rsidRPr="00ED5493" w:rsidTr="004F146D">
        <w:trPr>
          <w:trHeight w:val="965"/>
        </w:trPr>
        <w:tc>
          <w:tcPr>
            <w:tcW w:w="817" w:type="dxa"/>
          </w:tcPr>
          <w:p w:rsidR="0093191E" w:rsidRPr="00ED5493" w:rsidRDefault="0093191E" w:rsidP="002C0B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</w:tcPr>
          <w:p w:rsidR="003C6744" w:rsidRDefault="0093191E" w:rsidP="003C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 w:rsidR="003C6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  <w:p w:rsidR="0093191E" w:rsidRDefault="002C0B1A" w:rsidP="003C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276" w:type="dxa"/>
          </w:tcPr>
          <w:p w:rsidR="0093191E" w:rsidRPr="004F146D" w:rsidRDefault="004F146D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171941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1275" w:type="dxa"/>
          </w:tcPr>
          <w:p w:rsidR="0093191E" w:rsidRDefault="000E0F4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171836,1</w:t>
            </w:r>
          </w:p>
        </w:tc>
        <w:tc>
          <w:tcPr>
            <w:tcW w:w="1418" w:type="dxa"/>
          </w:tcPr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FA093B" w:rsidRPr="00FA093B" w:rsidRDefault="0093191E" w:rsidP="002C0B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реализованных проектов в рамках комплексного освоения и развития территорий, </w:t>
            </w:r>
            <w:proofErr w:type="spellStart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предусматри</w:t>
            </w:r>
            <w:r w:rsidR="00745C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земельных участков инженерной, социальной и транспортной </w:t>
            </w:r>
            <w:proofErr w:type="spellStart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-турой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A" w:rsidRPr="00745C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C5A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gramStart"/>
            <w:r w:rsidR="00745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45C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93191E" w:rsidRPr="004F146D" w:rsidRDefault="004F146D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93191E" w:rsidRPr="004F146D" w:rsidRDefault="004F146D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0" w:type="dxa"/>
          </w:tcPr>
          <w:p w:rsidR="0093191E" w:rsidRPr="00504D27" w:rsidRDefault="003E1861" w:rsidP="00504D27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504D27" w:rsidRPr="00504D27" w:rsidRDefault="00504D27" w:rsidP="00504D27">
            <w:pPr>
              <w:pStyle w:val="a3"/>
              <w:spacing w:before="0" w:beforeAutospacing="0" w:after="0" w:afterAutospacing="0"/>
              <w:jc w:val="center"/>
            </w:pPr>
            <w:r w:rsidRPr="00504D27">
              <w:t>(</w:t>
            </w:r>
            <w:r>
              <w:t>ДИ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  <w:tc>
          <w:tcPr>
            <w:tcW w:w="1557" w:type="dxa"/>
          </w:tcPr>
          <w:p w:rsidR="0093191E" w:rsidRDefault="00824342" w:rsidP="00512F2B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  <w:r w:rsidR="006E707A">
              <w:t>0</w:t>
            </w:r>
          </w:p>
          <w:p w:rsidR="00512F2B" w:rsidRDefault="00512F2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</w:tr>
    </w:tbl>
    <w:p w:rsidR="00496079" w:rsidRPr="00F66961" w:rsidRDefault="0001345F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8509D">
        <w:rPr>
          <w:rFonts w:ascii="Times New Roman" w:hAnsi="Times New Roman" w:cs="Times New Roman"/>
          <w:sz w:val="24"/>
          <w:szCs w:val="24"/>
        </w:rPr>
        <w:t>4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745C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74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3C6744" w:rsidRDefault="00FA093B" w:rsidP="003C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3C6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</w:p>
          <w:p w:rsidR="00FA093B" w:rsidRDefault="00FA093B" w:rsidP="003C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градостроительной и проектной документации</w:t>
            </w:r>
          </w:p>
        </w:tc>
        <w:tc>
          <w:tcPr>
            <w:tcW w:w="1134" w:type="dxa"/>
          </w:tcPr>
          <w:p w:rsidR="00FA093B" w:rsidRDefault="001808A4" w:rsidP="003C67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5110,2</w:t>
            </w:r>
          </w:p>
        </w:tc>
        <w:tc>
          <w:tcPr>
            <w:tcW w:w="1134" w:type="dxa"/>
          </w:tcPr>
          <w:p w:rsidR="00FA093B" w:rsidRDefault="001808A4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3163,0</w:t>
            </w:r>
          </w:p>
        </w:tc>
        <w:tc>
          <w:tcPr>
            <w:tcW w:w="1418" w:type="dxa"/>
          </w:tcPr>
          <w:p w:rsidR="00FA093B" w:rsidRPr="001808A4" w:rsidRDefault="003C6744" w:rsidP="003E5C2B">
            <w:pPr>
              <w:pStyle w:val="a3"/>
              <w:spacing w:before="0" w:beforeAutospacing="0" w:after="0" w:afterAutospacing="0"/>
              <w:jc w:val="center"/>
            </w:pPr>
            <w:r w:rsidRPr="003E5C2B">
              <w:rPr>
                <w:lang w:val="en-US"/>
              </w:rPr>
              <w:t>6</w:t>
            </w:r>
            <w:r w:rsidR="001808A4">
              <w:t>2</w:t>
            </w:r>
          </w:p>
          <w:p w:rsidR="003E5C2B" w:rsidRPr="003E5C2B" w:rsidRDefault="003E5C2B" w:rsidP="003E5C2B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3E5C2B">
              <w:rPr>
                <w:lang w:val="en-US"/>
              </w:rPr>
              <w:t>(ФОМ2)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проектов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</w:t>
            </w:r>
            <w:proofErr w:type="spellEnd"/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проектной документации</w:t>
            </w:r>
          </w:p>
          <w:p w:rsidR="00496079" w:rsidRPr="00496079" w:rsidRDefault="00FA093B" w:rsidP="007C33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 w:rsidR="00016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FA093B" w:rsidRDefault="001808A4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FA093B" w:rsidRPr="001808A4" w:rsidRDefault="001808A4" w:rsidP="00EB5C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</w:tcPr>
          <w:p w:rsidR="00FA093B" w:rsidRDefault="001808A4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  <w:p w:rsidR="00504D27" w:rsidRPr="00504D27" w:rsidRDefault="00504D2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FA093B" w:rsidRPr="001808A4" w:rsidRDefault="001808A4" w:rsidP="00512F2B">
            <w:pPr>
              <w:pStyle w:val="a3"/>
              <w:spacing w:before="0" w:beforeAutospacing="0" w:after="0" w:afterAutospacing="0"/>
              <w:jc w:val="center"/>
            </w:pPr>
            <w:r>
              <w:t>289</w:t>
            </w:r>
          </w:p>
          <w:p w:rsidR="00FA093B" w:rsidRDefault="00FA093B" w:rsidP="00D5450C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D5450C">
              <w:t>2</w:t>
            </w:r>
            <w:proofErr w:type="gramEnd"/>
            <w:r>
              <w:t>)</w:t>
            </w:r>
          </w:p>
        </w:tc>
      </w:tr>
      <w:tr w:rsidR="00FA093B" w:rsidRPr="00ED5493" w:rsidTr="007C33E1">
        <w:trPr>
          <w:trHeight w:val="1686"/>
        </w:trPr>
        <w:tc>
          <w:tcPr>
            <w:tcW w:w="817" w:type="dxa"/>
          </w:tcPr>
          <w:p w:rsidR="00FA093B" w:rsidRPr="00ED5493" w:rsidRDefault="00FA093B" w:rsidP="00016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1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016245" w:rsidRDefault="00FA093B" w:rsidP="00016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016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  <w:p w:rsidR="00FA093B" w:rsidRDefault="00FA093B" w:rsidP="000162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топографических планов масштаба 1:500</w:t>
            </w:r>
          </w:p>
        </w:tc>
        <w:tc>
          <w:tcPr>
            <w:tcW w:w="1134" w:type="dxa"/>
          </w:tcPr>
          <w:p w:rsidR="00FA093B" w:rsidRDefault="000000C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01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FA093B" w:rsidRPr="00FD62CC" w:rsidRDefault="000000C7" w:rsidP="00000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524,9</w:t>
            </w:r>
          </w:p>
        </w:tc>
        <w:tc>
          <w:tcPr>
            <w:tcW w:w="1418" w:type="dxa"/>
          </w:tcPr>
          <w:p w:rsidR="00FA093B" w:rsidRDefault="000000C7" w:rsidP="003E5C2B">
            <w:pPr>
              <w:pStyle w:val="a3"/>
              <w:spacing w:before="0" w:beforeAutospacing="0" w:after="0" w:afterAutospacing="0"/>
              <w:jc w:val="center"/>
            </w:pPr>
            <w:r>
              <w:t>248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(ФОМ3)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топографи</w:t>
            </w:r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масштаба 1:500</w:t>
            </w:r>
          </w:p>
          <w:p w:rsidR="00496079" w:rsidRPr="00016245" w:rsidRDefault="00FA093B" w:rsidP="007C3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r w:rsidR="00016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163A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6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992" w:type="dxa"/>
          </w:tcPr>
          <w:p w:rsidR="00FA093B" w:rsidRDefault="0001624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</w:tcPr>
          <w:p w:rsidR="00FA093B" w:rsidRDefault="000000C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60" w:type="dxa"/>
          </w:tcPr>
          <w:p w:rsidR="00FA093B" w:rsidRDefault="000000C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  <w:p w:rsidR="00504D27" w:rsidRDefault="00504D2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(ДИ3)</w:t>
            </w:r>
          </w:p>
        </w:tc>
        <w:tc>
          <w:tcPr>
            <w:tcW w:w="1557" w:type="dxa"/>
          </w:tcPr>
          <w:p w:rsidR="00FA093B" w:rsidRDefault="00DC0DC4" w:rsidP="00512F2B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0000C7">
              <w:t>29</w:t>
            </w:r>
          </w:p>
          <w:p w:rsidR="00FA093B" w:rsidRDefault="00FA093B" w:rsidP="00016245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r w:rsidR="00016245">
              <w:t>3</w:t>
            </w:r>
            <w:r>
              <w:t>)</w:t>
            </w:r>
          </w:p>
        </w:tc>
      </w:tr>
      <w:tr w:rsidR="00FA093B" w:rsidRPr="00ED5493" w:rsidTr="006976FF">
        <w:trPr>
          <w:trHeight w:val="965"/>
        </w:trPr>
        <w:tc>
          <w:tcPr>
            <w:tcW w:w="817" w:type="dxa"/>
          </w:tcPr>
          <w:p w:rsidR="00FA093B" w:rsidRDefault="00FA093B" w:rsidP="00E64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</w:tcPr>
          <w:p w:rsidR="00E64774" w:rsidRDefault="00FA093B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6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77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093B" w:rsidRPr="00DA3795" w:rsidRDefault="00E64774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решения жилищной проблемы молодых семей города Рязани, признанных в установленном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жилых помещениях</w:t>
            </w:r>
          </w:p>
        </w:tc>
        <w:tc>
          <w:tcPr>
            <w:tcW w:w="1134" w:type="dxa"/>
            <w:shd w:val="clear" w:color="auto" w:fill="auto"/>
          </w:tcPr>
          <w:p w:rsidR="00FA093B" w:rsidRPr="006976FF" w:rsidRDefault="006A4D87" w:rsidP="000C2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39900,0</w:t>
            </w:r>
          </w:p>
        </w:tc>
        <w:tc>
          <w:tcPr>
            <w:tcW w:w="1134" w:type="dxa"/>
            <w:shd w:val="clear" w:color="auto" w:fill="auto"/>
          </w:tcPr>
          <w:p w:rsidR="00FA093B" w:rsidRPr="006976FF" w:rsidRDefault="00931944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43961,4</w:t>
            </w:r>
          </w:p>
        </w:tc>
        <w:tc>
          <w:tcPr>
            <w:tcW w:w="1418" w:type="dxa"/>
            <w:shd w:val="clear" w:color="auto" w:fill="auto"/>
          </w:tcPr>
          <w:p w:rsidR="00FA093B" w:rsidRDefault="006A4D87" w:rsidP="003E5C2B">
            <w:pPr>
              <w:pStyle w:val="a3"/>
              <w:spacing w:before="0" w:beforeAutospacing="0" w:after="0" w:afterAutospacing="0"/>
              <w:jc w:val="center"/>
            </w:pPr>
            <w:r w:rsidRPr="006976FF">
              <w:t>11</w:t>
            </w:r>
            <w:r w:rsidR="00931944">
              <w:t>0</w:t>
            </w:r>
          </w:p>
          <w:p w:rsidR="003E5C2B" w:rsidRPr="006976FF" w:rsidRDefault="003E5C2B" w:rsidP="003E5C2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931944" w:rsidP="00A01216">
            <w:pPr>
              <w:pStyle w:val="a3"/>
              <w:spacing w:before="0" w:beforeAutospacing="0" w:after="0" w:afterAutospacing="0"/>
              <w:jc w:val="center"/>
            </w:pPr>
            <w:r>
              <w:t>73</w:t>
            </w:r>
          </w:p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</w:tr>
      <w:tr w:rsidR="00971581" w:rsidRPr="00ED5493" w:rsidTr="00DC0DC4">
        <w:trPr>
          <w:trHeight w:val="559"/>
        </w:trPr>
        <w:tc>
          <w:tcPr>
            <w:tcW w:w="817" w:type="dxa"/>
          </w:tcPr>
          <w:p w:rsidR="00971581" w:rsidRPr="00ED5493" w:rsidRDefault="00971581" w:rsidP="00116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60" w:type="dxa"/>
          </w:tcPr>
          <w:p w:rsidR="00971581" w:rsidRDefault="00971581" w:rsidP="0011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</w:p>
          <w:p w:rsidR="00971581" w:rsidRDefault="00971581" w:rsidP="00116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134" w:type="dxa"/>
          </w:tcPr>
          <w:p w:rsidR="00971581" w:rsidRDefault="0097158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39900,0</w:t>
            </w:r>
          </w:p>
        </w:tc>
        <w:tc>
          <w:tcPr>
            <w:tcW w:w="1134" w:type="dxa"/>
          </w:tcPr>
          <w:p w:rsidR="00971581" w:rsidRDefault="0093194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43961,4</w:t>
            </w:r>
          </w:p>
        </w:tc>
        <w:tc>
          <w:tcPr>
            <w:tcW w:w="1418" w:type="dxa"/>
          </w:tcPr>
          <w:p w:rsidR="00971581" w:rsidRDefault="00971581" w:rsidP="003E5C2B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  <w:r w:rsidR="00931944">
              <w:t>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</w:tcPr>
          <w:p w:rsidR="00971581" w:rsidRDefault="00971581" w:rsidP="001D38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с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социальных выплат на приобретение</w:t>
            </w:r>
          </w:p>
        </w:tc>
        <w:tc>
          <w:tcPr>
            <w:tcW w:w="992" w:type="dxa"/>
          </w:tcPr>
          <w:p w:rsidR="00971581" w:rsidRDefault="0097158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971581" w:rsidRDefault="00840F6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971581" w:rsidRDefault="0093194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</w:tcPr>
          <w:p w:rsidR="00971581" w:rsidRDefault="0093194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971581" w:rsidRDefault="00931944" w:rsidP="00F72627">
            <w:pPr>
              <w:pStyle w:val="a3"/>
              <w:spacing w:before="0" w:beforeAutospacing="0" w:after="0" w:afterAutospacing="0"/>
              <w:jc w:val="center"/>
            </w:pPr>
            <w:r>
              <w:t>73</w:t>
            </w:r>
          </w:p>
          <w:p w:rsidR="00971581" w:rsidRDefault="00971581" w:rsidP="00840F67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840F67">
              <w:t>4</w:t>
            </w:r>
            <w:proofErr w:type="gramEnd"/>
            <w:r>
              <w:t>)</w:t>
            </w:r>
          </w:p>
        </w:tc>
      </w:tr>
    </w:tbl>
    <w:p w:rsidR="00496079" w:rsidRPr="00F66961" w:rsidRDefault="0001345F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8509D">
        <w:rPr>
          <w:rFonts w:ascii="Times New Roman" w:hAnsi="Times New Roman" w:cs="Times New Roman"/>
          <w:sz w:val="24"/>
          <w:szCs w:val="24"/>
        </w:rPr>
        <w:t>5</w:t>
      </w:r>
    </w:p>
    <w:p w:rsidR="00496079" w:rsidRPr="001168AA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>
              <w:br w:type="page"/>
            </w: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496079" w:rsidRPr="001168AA" w:rsidRDefault="00496079" w:rsidP="00BD2973">
            <w:pPr>
              <w:pStyle w:val="a3"/>
              <w:jc w:val="center"/>
            </w:pPr>
            <w:r w:rsidRPr="001168AA">
              <w:t>5</w:t>
            </w:r>
          </w:p>
        </w:tc>
        <w:tc>
          <w:tcPr>
            <w:tcW w:w="1843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496079" w:rsidRPr="001168AA" w:rsidRDefault="00496079" w:rsidP="00BD2973">
            <w:pPr>
              <w:pStyle w:val="a3"/>
              <w:jc w:val="center"/>
            </w:pPr>
            <w:r w:rsidRPr="001168AA">
              <w:t>10</w:t>
            </w:r>
          </w:p>
        </w:tc>
        <w:tc>
          <w:tcPr>
            <w:tcW w:w="1557" w:type="dxa"/>
          </w:tcPr>
          <w:p w:rsidR="00496079" w:rsidRPr="001168AA" w:rsidRDefault="00496079" w:rsidP="00BD2973">
            <w:pPr>
              <w:pStyle w:val="a3"/>
              <w:spacing w:before="0" w:beforeAutospacing="0" w:after="0" w:afterAutospacing="0"/>
              <w:jc w:val="center"/>
            </w:pPr>
            <w:r w:rsidRPr="001168AA">
              <w:t>11</w:t>
            </w:r>
          </w:p>
        </w:tc>
      </w:tr>
      <w:tr w:rsidR="001D3805" w:rsidRPr="00ED5493" w:rsidTr="00FA093B">
        <w:trPr>
          <w:trHeight w:val="965"/>
        </w:trPr>
        <w:tc>
          <w:tcPr>
            <w:tcW w:w="817" w:type="dxa"/>
          </w:tcPr>
          <w:p w:rsidR="001D3805" w:rsidRDefault="001D3805" w:rsidP="00E626F6">
            <w:pPr>
              <w:jc w:val="center"/>
            </w:pPr>
          </w:p>
        </w:tc>
        <w:tc>
          <w:tcPr>
            <w:tcW w:w="3260" w:type="dxa"/>
          </w:tcPr>
          <w:p w:rsidR="001D3805" w:rsidRPr="00DA3795" w:rsidRDefault="001D3805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3805" w:rsidRDefault="001D3805">
            <w:pPr>
              <w:pStyle w:val="a3"/>
              <w:jc w:val="center"/>
            </w:pPr>
          </w:p>
        </w:tc>
        <w:tc>
          <w:tcPr>
            <w:tcW w:w="1843" w:type="dxa"/>
          </w:tcPr>
          <w:p w:rsidR="001D3805" w:rsidRDefault="001D3805" w:rsidP="001D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жилья или строительство жилого дома</w:t>
            </w:r>
          </w:p>
          <w:p w:rsidR="001D3805" w:rsidRDefault="001D3805" w:rsidP="001D38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0F4C" w:rsidRPr="00500F4C" w:rsidRDefault="00500F4C" w:rsidP="001D38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1D3805" w:rsidRDefault="001D3805" w:rsidP="00A01216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174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0" w:type="dxa"/>
          </w:tcPr>
          <w:p w:rsidR="00174B3A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174B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B3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0F4C" w:rsidRPr="00EB5CF5" w:rsidRDefault="00174B3A" w:rsidP="0096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решения жилищной проблемы отдельных категорий граждан</w:t>
            </w:r>
          </w:p>
          <w:p w:rsidR="00964F92" w:rsidRPr="00EB5CF5" w:rsidRDefault="00964F92" w:rsidP="00964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93B" w:rsidRDefault="00067BF1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115600,8</w:t>
            </w:r>
          </w:p>
        </w:tc>
        <w:tc>
          <w:tcPr>
            <w:tcW w:w="1134" w:type="dxa"/>
          </w:tcPr>
          <w:p w:rsidR="00FA093B" w:rsidRDefault="00067BF1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114789,1</w:t>
            </w:r>
          </w:p>
          <w:p w:rsidR="00F5608A" w:rsidRDefault="00F5608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A093B" w:rsidRDefault="00067BF1">
            <w:pPr>
              <w:pStyle w:val="a3"/>
              <w:jc w:val="center"/>
            </w:pPr>
            <w:r>
              <w:t>99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174B3A" w:rsidRPr="00067BF1" w:rsidRDefault="00067BF1" w:rsidP="00174B3A">
            <w:pPr>
              <w:pStyle w:val="a3"/>
              <w:spacing w:before="0" w:beforeAutospacing="0" w:after="0" w:afterAutospacing="0"/>
              <w:jc w:val="center"/>
            </w:pPr>
            <w:r>
              <w:t>101</w:t>
            </w:r>
          </w:p>
          <w:p w:rsidR="00FA093B" w:rsidRDefault="00174B3A" w:rsidP="00174B3A">
            <w:pPr>
              <w:pStyle w:val="a3"/>
              <w:spacing w:before="0" w:beforeAutospacing="0" w:after="0" w:afterAutospacing="0"/>
              <w:jc w:val="center"/>
            </w:pPr>
            <w:r>
              <w:t xml:space="preserve"> </w:t>
            </w:r>
            <w:r w:rsidR="00FA093B">
              <w:t>(ЭЗ</w:t>
            </w:r>
            <w:r>
              <w:t>3</w:t>
            </w:r>
            <w:r w:rsidR="00FA093B">
              <w:t>)</w:t>
            </w:r>
          </w:p>
        </w:tc>
      </w:tr>
      <w:tr w:rsidR="00D26FE4" w:rsidRPr="00ED5493" w:rsidTr="00D26FE4">
        <w:trPr>
          <w:trHeight w:val="965"/>
        </w:trPr>
        <w:tc>
          <w:tcPr>
            <w:tcW w:w="817" w:type="dxa"/>
          </w:tcPr>
          <w:p w:rsidR="00D26FE4" w:rsidRDefault="00D26FE4" w:rsidP="00D26F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60" w:type="dxa"/>
          </w:tcPr>
          <w:p w:rsidR="00D26FE4" w:rsidRPr="00DA3795" w:rsidRDefault="00D26FE4" w:rsidP="00D26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МП Льготное ипотечное кредитование</w:t>
            </w:r>
          </w:p>
        </w:tc>
        <w:tc>
          <w:tcPr>
            <w:tcW w:w="1134" w:type="dxa"/>
          </w:tcPr>
          <w:p w:rsidR="00D26FE4" w:rsidRDefault="00311632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17760</w:t>
            </w:r>
            <w:r w:rsidR="00D2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D26FE4" w:rsidRDefault="00311632" w:rsidP="003116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17775,5</w:t>
            </w:r>
          </w:p>
        </w:tc>
        <w:tc>
          <w:tcPr>
            <w:tcW w:w="1418" w:type="dxa"/>
          </w:tcPr>
          <w:p w:rsidR="00D26FE4" w:rsidRDefault="00311632" w:rsidP="003E5C2B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(ФОМ5)</w:t>
            </w:r>
          </w:p>
        </w:tc>
        <w:tc>
          <w:tcPr>
            <w:tcW w:w="1843" w:type="dxa"/>
          </w:tcPr>
          <w:p w:rsidR="00D26FE4" w:rsidRDefault="00D26FE4" w:rsidP="00F7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B30A37" w:rsidRPr="00B30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льготного ипотечного займа на приобретение или строительство жилья</w:t>
            </w:r>
          </w:p>
          <w:p w:rsidR="00D26FE4" w:rsidRDefault="00D26FE4" w:rsidP="001A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r w:rsidR="001A7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78F1" w:rsidRDefault="001A78F1" w:rsidP="001A78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FE4" w:rsidRDefault="00D26FE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</w:tcPr>
          <w:p w:rsidR="00D26FE4" w:rsidRDefault="00311632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D26FE4" w:rsidRDefault="00311632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</w:tcPr>
          <w:p w:rsidR="00D26FE4" w:rsidRDefault="00311632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(ДИ5)</w:t>
            </w:r>
          </w:p>
        </w:tc>
        <w:tc>
          <w:tcPr>
            <w:tcW w:w="1557" w:type="dxa"/>
          </w:tcPr>
          <w:p w:rsidR="00D26FE4" w:rsidRDefault="00B04881" w:rsidP="00F72627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D26FE4" w:rsidRDefault="00D26FE4" w:rsidP="00500F4C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r w:rsidR="00500F4C">
              <w:rPr>
                <w:lang w:val="en-US"/>
              </w:rPr>
              <w:t>5</w:t>
            </w:r>
            <w:r>
              <w:t>)</w:t>
            </w:r>
          </w:p>
        </w:tc>
      </w:tr>
    </w:tbl>
    <w:p w:rsidR="00496079" w:rsidRDefault="00496079"/>
    <w:p w:rsidR="001A78F1" w:rsidRDefault="001A78F1"/>
    <w:p w:rsidR="001A78F1" w:rsidRDefault="001A78F1"/>
    <w:p w:rsidR="001A78F1" w:rsidRPr="001A78F1" w:rsidRDefault="001A78F1"/>
    <w:p w:rsidR="00496079" w:rsidRPr="00A8509D" w:rsidRDefault="00A8509D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36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A78F1" w:rsidRPr="00ED5493" w:rsidTr="00F72627">
        <w:trPr>
          <w:trHeight w:val="965"/>
        </w:trPr>
        <w:tc>
          <w:tcPr>
            <w:tcW w:w="817" w:type="dxa"/>
          </w:tcPr>
          <w:p w:rsidR="001A78F1" w:rsidRPr="00ED5493" w:rsidRDefault="00B8654C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</w:tcPr>
          <w:p w:rsidR="001A78F1" w:rsidRDefault="001A78F1" w:rsidP="00A02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1134" w:type="dxa"/>
          </w:tcPr>
          <w:p w:rsidR="001A78F1" w:rsidRDefault="00A57F3F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97840,8</w:t>
            </w:r>
          </w:p>
        </w:tc>
        <w:tc>
          <w:tcPr>
            <w:tcW w:w="1134" w:type="dxa"/>
          </w:tcPr>
          <w:p w:rsidR="001A78F1" w:rsidRDefault="00A57F3F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97013,6</w:t>
            </w:r>
          </w:p>
        </w:tc>
        <w:tc>
          <w:tcPr>
            <w:tcW w:w="1418" w:type="dxa"/>
          </w:tcPr>
          <w:p w:rsidR="001A78F1" w:rsidRDefault="00A57F3F" w:rsidP="003E5C2B">
            <w:pPr>
              <w:pStyle w:val="a3"/>
              <w:spacing w:before="0" w:beforeAutospacing="0" w:after="0" w:afterAutospacing="0"/>
              <w:jc w:val="center"/>
            </w:pPr>
            <w:r>
              <w:t>99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6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1A78F1" w:rsidRDefault="001A78F1" w:rsidP="00F7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возмещение части затрат на оплату процентов по банковскому кредиту на приобретение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или строительство жилья</w:t>
            </w:r>
          </w:p>
          <w:p w:rsidR="00A02CA5" w:rsidRDefault="001F1D1F" w:rsidP="001F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A78F1" w:rsidRDefault="001A78F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1A78F1" w:rsidRDefault="00A57F3F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</w:tcPr>
          <w:p w:rsidR="001A78F1" w:rsidRDefault="00FC6927" w:rsidP="00A57F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1A78F1" w:rsidRDefault="00A57F3F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1A78F1" w:rsidRDefault="00FC6927" w:rsidP="00F72627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  <w:r w:rsidR="00A57F3F">
              <w:t>1</w:t>
            </w:r>
          </w:p>
          <w:p w:rsidR="001A78F1" w:rsidRDefault="001A78F1" w:rsidP="00461829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461829">
              <w:t>6</w:t>
            </w:r>
            <w:proofErr w:type="gramEnd"/>
            <w:r>
              <w:t>)</w:t>
            </w:r>
          </w:p>
        </w:tc>
      </w:tr>
      <w:tr w:rsidR="00F5608A" w:rsidRPr="00ED5493" w:rsidTr="001A64BB">
        <w:trPr>
          <w:trHeight w:val="965"/>
        </w:trPr>
        <w:tc>
          <w:tcPr>
            <w:tcW w:w="817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A6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программы.</w:t>
            </w:r>
          </w:p>
          <w:p w:rsidR="00F5608A" w:rsidRPr="001A64BB" w:rsidRDefault="00F5608A" w:rsidP="001A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застроенных территорий города Рязани</w:t>
            </w:r>
          </w:p>
        </w:tc>
        <w:tc>
          <w:tcPr>
            <w:tcW w:w="1134" w:type="dxa"/>
          </w:tcPr>
          <w:p w:rsidR="00F5608A" w:rsidRDefault="00F5608A" w:rsidP="00B667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6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F5608A" w:rsidRDefault="00B66781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1418" w:type="dxa"/>
          </w:tcPr>
          <w:p w:rsidR="00F5608A" w:rsidRDefault="00B66781" w:rsidP="00C51977">
            <w:pPr>
              <w:pStyle w:val="a3"/>
              <w:jc w:val="center"/>
            </w:pPr>
            <w:r>
              <w:t>64</w:t>
            </w:r>
          </w:p>
        </w:tc>
        <w:tc>
          <w:tcPr>
            <w:tcW w:w="1843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5608A" w:rsidRDefault="00F5608A" w:rsidP="00C51977">
            <w:pPr>
              <w:pStyle w:val="a3"/>
              <w:jc w:val="center"/>
            </w:pPr>
          </w:p>
        </w:tc>
        <w:tc>
          <w:tcPr>
            <w:tcW w:w="1557" w:type="dxa"/>
          </w:tcPr>
          <w:p w:rsidR="00F5608A" w:rsidRPr="001A64BB" w:rsidRDefault="00B66781" w:rsidP="001A64BB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  <w:r w:rsidR="00F5608A">
              <w:t>8</w:t>
            </w:r>
          </w:p>
          <w:p w:rsidR="00F5608A" w:rsidRDefault="00F5608A" w:rsidP="001A64BB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rPr>
                <w:lang w:val="en-US"/>
              </w:rPr>
              <w:t>4</w:t>
            </w:r>
            <w:proofErr w:type="gramEnd"/>
            <w:r>
              <w:t>)</w:t>
            </w:r>
          </w:p>
        </w:tc>
      </w:tr>
      <w:tr w:rsidR="00F5608A" w:rsidRPr="00ED5493" w:rsidTr="00C01175">
        <w:trPr>
          <w:trHeight w:val="965"/>
        </w:trPr>
        <w:tc>
          <w:tcPr>
            <w:tcW w:w="817" w:type="dxa"/>
          </w:tcPr>
          <w:p w:rsidR="00F5608A" w:rsidRPr="00ED5493" w:rsidRDefault="00F5608A" w:rsidP="00C011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60" w:type="dxa"/>
          </w:tcPr>
          <w:p w:rsidR="00F5608A" w:rsidRDefault="00F5608A" w:rsidP="00C01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 МП Обеспечение реализации мероприятий по развитию застроенных территорий в городе Рязани</w:t>
            </w:r>
          </w:p>
        </w:tc>
        <w:tc>
          <w:tcPr>
            <w:tcW w:w="1134" w:type="dxa"/>
          </w:tcPr>
          <w:p w:rsidR="00F5608A" w:rsidRDefault="00B66781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  <w:r w:rsidR="00F5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F5608A" w:rsidRDefault="00B66781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1418" w:type="dxa"/>
          </w:tcPr>
          <w:p w:rsidR="00F5608A" w:rsidRDefault="00B66781" w:rsidP="003E5C2B">
            <w:pPr>
              <w:pStyle w:val="a3"/>
              <w:spacing w:before="0" w:beforeAutospacing="0" w:after="0" w:afterAutospacing="0"/>
              <w:jc w:val="center"/>
            </w:pPr>
            <w:r>
              <w:t>64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7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количество проведенных аукционов по площадкам перспективного строительства в городе Рязани МАП</w:t>
            </w:r>
          </w:p>
          <w:p w:rsidR="00F5608A" w:rsidRDefault="00F5608A" w:rsidP="00EA71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5608A" w:rsidRDefault="003C3529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F5608A" w:rsidRDefault="00B66781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504D27" w:rsidRDefault="00504D27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F5608A" w:rsidRDefault="00B66781" w:rsidP="00C51977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  <w:r w:rsidR="00F5608A">
              <w:t>8</w:t>
            </w:r>
          </w:p>
          <w:p w:rsidR="00F5608A" w:rsidRDefault="00F5608A" w:rsidP="003E5C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3E5C2B">
              <w:t>7</w:t>
            </w:r>
            <w:proofErr w:type="gramEnd"/>
            <w:r>
              <w:t>)</w:t>
            </w:r>
          </w:p>
        </w:tc>
      </w:tr>
    </w:tbl>
    <w:p w:rsidR="00292517" w:rsidRDefault="0029251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92517" w:rsidRDefault="0029251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15B7" w:rsidRPr="00A8509D" w:rsidRDefault="00A8509D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  <w:bookmarkStart w:id="0" w:name="_GoBack"/>
      <w:bookmarkEnd w:id="0"/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275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95215E">
        <w:trPr>
          <w:trHeight w:val="346"/>
        </w:trPr>
        <w:tc>
          <w:tcPr>
            <w:tcW w:w="817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75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95215E">
        <w:trPr>
          <w:trHeight w:val="965"/>
        </w:trPr>
        <w:tc>
          <w:tcPr>
            <w:tcW w:w="817" w:type="dxa"/>
          </w:tcPr>
          <w:p w:rsidR="009915B7" w:rsidRPr="00ED5493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915B7" w:rsidRPr="00726749" w:rsidRDefault="009915B7" w:rsidP="00A94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«Жилище» на 201</w:t>
            </w:r>
            <w:r w:rsidR="00A9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-2020 годы</w:t>
            </w:r>
          </w:p>
        </w:tc>
        <w:tc>
          <w:tcPr>
            <w:tcW w:w="1275" w:type="dxa"/>
          </w:tcPr>
          <w:p w:rsidR="009915B7" w:rsidRDefault="0095215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333027,91</w:t>
            </w:r>
          </w:p>
        </w:tc>
        <w:tc>
          <w:tcPr>
            <w:tcW w:w="1134" w:type="dxa"/>
          </w:tcPr>
          <w:p w:rsidR="009915B7" w:rsidRPr="00E6404D" w:rsidRDefault="0095215E" w:rsidP="00E64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334443,2</w:t>
            </w:r>
          </w:p>
        </w:tc>
        <w:tc>
          <w:tcPr>
            <w:tcW w:w="1418" w:type="dxa"/>
          </w:tcPr>
          <w:p w:rsidR="009915B7" w:rsidRPr="00ED5493" w:rsidRDefault="00A9413F">
            <w:pPr>
              <w:pStyle w:val="a3"/>
              <w:jc w:val="center"/>
            </w:pPr>
            <w:r>
              <w:t>1</w:t>
            </w:r>
            <w:r w:rsidR="0095215E">
              <w:t>00</w:t>
            </w:r>
          </w:p>
        </w:tc>
        <w:tc>
          <w:tcPr>
            <w:tcW w:w="1843" w:type="dxa"/>
          </w:tcPr>
          <w:p w:rsidR="009915B7" w:rsidRPr="00ED5493" w:rsidRDefault="009915B7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Pr="00ED5493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Pr="0095215E" w:rsidRDefault="00A152DD" w:rsidP="00294AC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1</w:t>
            </w:r>
            <w:r w:rsidR="0095215E">
              <w:t>06</w:t>
            </w:r>
          </w:p>
          <w:p w:rsidR="009915B7" w:rsidRDefault="009915B7" w:rsidP="00294ACA">
            <w:pPr>
              <w:pStyle w:val="a3"/>
              <w:spacing w:before="0" w:beforeAutospacing="0" w:after="0" w:afterAutospacing="0"/>
              <w:jc w:val="center"/>
            </w:pPr>
            <w:r>
              <w:t>(ЭМП)</w:t>
            </w:r>
          </w:p>
        </w:tc>
      </w:tr>
    </w:tbl>
    <w:p w:rsidR="00294ACA" w:rsidRDefault="004F65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F654F" w:rsidRPr="00E626F6" w:rsidRDefault="00294ACA" w:rsidP="00294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654F">
        <w:rPr>
          <w:rFonts w:ascii="Times New Roman" w:hAnsi="Times New Roman" w:cs="Times New Roman"/>
          <w:sz w:val="24"/>
          <w:szCs w:val="24"/>
        </w:rPr>
        <w:t>Плановые значения приведены в соответствии с Бюджетом города Рязани на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год, утвержденным решением Рязанской городской Думы </w:t>
      </w:r>
      <w:r w:rsidR="0001345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F654F">
        <w:rPr>
          <w:rFonts w:ascii="Times New Roman" w:hAnsi="Times New Roman" w:cs="Times New Roman"/>
          <w:sz w:val="24"/>
          <w:szCs w:val="24"/>
        </w:rPr>
        <w:t>от 1</w:t>
      </w:r>
      <w:r w:rsidR="00A866B3">
        <w:rPr>
          <w:rFonts w:ascii="Times New Roman" w:hAnsi="Times New Roman" w:cs="Times New Roman"/>
          <w:sz w:val="24"/>
          <w:szCs w:val="24"/>
        </w:rPr>
        <w:t>5</w:t>
      </w:r>
      <w:r w:rsidR="004F654F">
        <w:rPr>
          <w:rFonts w:ascii="Times New Roman" w:hAnsi="Times New Roman" w:cs="Times New Roman"/>
          <w:sz w:val="24"/>
          <w:szCs w:val="24"/>
        </w:rPr>
        <w:t>.12.201</w:t>
      </w:r>
      <w:r w:rsidR="0051794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№ </w:t>
      </w:r>
      <w:r w:rsidR="00517943">
        <w:rPr>
          <w:rFonts w:ascii="Times New Roman" w:hAnsi="Times New Roman" w:cs="Times New Roman"/>
          <w:sz w:val="24"/>
          <w:szCs w:val="24"/>
        </w:rPr>
        <w:t>520</w:t>
      </w:r>
      <w:r w:rsidR="004F654F">
        <w:rPr>
          <w:rFonts w:ascii="Times New Roman" w:hAnsi="Times New Roman" w:cs="Times New Roman"/>
          <w:sz w:val="24"/>
          <w:szCs w:val="24"/>
        </w:rPr>
        <w:t>-</w:t>
      </w:r>
      <w:r w:rsidR="004F65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F654F">
        <w:rPr>
          <w:rFonts w:ascii="Times New Roman" w:hAnsi="Times New Roman" w:cs="Times New Roman"/>
          <w:sz w:val="24"/>
          <w:szCs w:val="24"/>
        </w:rPr>
        <w:t>; муниципальной программой «Жилище» на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-2020 годы, утвержденной постановлением администрации города Рязани </w:t>
      </w:r>
      <w:r w:rsidR="000134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F654F">
        <w:rPr>
          <w:rFonts w:ascii="Times New Roman" w:hAnsi="Times New Roman" w:cs="Times New Roman"/>
          <w:sz w:val="24"/>
          <w:szCs w:val="24"/>
        </w:rPr>
        <w:t xml:space="preserve">от </w:t>
      </w:r>
      <w:r w:rsidR="00A866B3">
        <w:rPr>
          <w:rFonts w:ascii="Times New Roman" w:hAnsi="Times New Roman" w:cs="Times New Roman"/>
          <w:sz w:val="24"/>
          <w:szCs w:val="24"/>
        </w:rPr>
        <w:t>29</w:t>
      </w:r>
      <w:r w:rsidR="004F654F">
        <w:rPr>
          <w:rFonts w:ascii="Times New Roman" w:hAnsi="Times New Roman" w:cs="Times New Roman"/>
          <w:sz w:val="24"/>
          <w:szCs w:val="24"/>
        </w:rPr>
        <w:t>.09.201</w:t>
      </w:r>
      <w:r w:rsidR="00A866B3">
        <w:rPr>
          <w:rFonts w:ascii="Times New Roman" w:hAnsi="Times New Roman" w:cs="Times New Roman"/>
          <w:sz w:val="24"/>
          <w:szCs w:val="24"/>
        </w:rPr>
        <w:t>5</w:t>
      </w:r>
      <w:r w:rsidR="004F654F">
        <w:rPr>
          <w:rFonts w:ascii="Times New Roman" w:hAnsi="Times New Roman" w:cs="Times New Roman"/>
          <w:sz w:val="24"/>
          <w:szCs w:val="24"/>
        </w:rPr>
        <w:t xml:space="preserve"> № 4</w:t>
      </w:r>
      <w:r w:rsidR="00A866B3">
        <w:rPr>
          <w:rFonts w:ascii="Times New Roman" w:hAnsi="Times New Roman" w:cs="Times New Roman"/>
          <w:sz w:val="24"/>
          <w:szCs w:val="24"/>
        </w:rPr>
        <w:t>549</w:t>
      </w:r>
      <w:r w:rsidR="004F654F">
        <w:rPr>
          <w:rFonts w:ascii="Times New Roman" w:hAnsi="Times New Roman" w:cs="Times New Roman"/>
          <w:sz w:val="24"/>
          <w:szCs w:val="24"/>
        </w:rPr>
        <w:t xml:space="preserve"> (в ред. постановлений администрации города Рязани от </w:t>
      </w:r>
      <w:r w:rsidR="00A866B3">
        <w:rPr>
          <w:rFonts w:ascii="Times New Roman" w:hAnsi="Times New Roman" w:cs="Times New Roman"/>
          <w:sz w:val="24"/>
          <w:szCs w:val="24"/>
        </w:rPr>
        <w:t>0</w:t>
      </w:r>
      <w:r w:rsidR="00517943">
        <w:rPr>
          <w:rFonts w:ascii="Times New Roman" w:hAnsi="Times New Roman" w:cs="Times New Roman"/>
          <w:sz w:val="24"/>
          <w:szCs w:val="24"/>
        </w:rPr>
        <w:t>9</w:t>
      </w:r>
      <w:r w:rsidR="004F654F">
        <w:rPr>
          <w:rFonts w:ascii="Times New Roman" w:hAnsi="Times New Roman" w:cs="Times New Roman"/>
          <w:sz w:val="24"/>
          <w:szCs w:val="24"/>
        </w:rPr>
        <w:t>.</w:t>
      </w:r>
      <w:r w:rsidR="00A866B3">
        <w:rPr>
          <w:rFonts w:ascii="Times New Roman" w:hAnsi="Times New Roman" w:cs="Times New Roman"/>
          <w:sz w:val="24"/>
          <w:szCs w:val="24"/>
        </w:rPr>
        <w:t>0</w:t>
      </w:r>
      <w:r w:rsidR="004F654F">
        <w:rPr>
          <w:rFonts w:ascii="Times New Roman" w:hAnsi="Times New Roman" w:cs="Times New Roman"/>
          <w:sz w:val="24"/>
          <w:szCs w:val="24"/>
        </w:rPr>
        <w:t>2.201</w:t>
      </w:r>
      <w:r w:rsidR="00517943">
        <w:rPr>
          <w:rFonts w:ascii="Times New Roman" w:hAnsi="Times New Roman" w:cs="Times New Roman"/>
          <w:sz w:val="24"/>
          <w:szCs w:val="24"/>
        </w:rPr>
        <w:t>7</w:t>
      </w:r>
      <w:r w:rsidR="004F654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F654F" w:rsidRPr="00517943">
          <w:rPr>
            <w:rFonts w:ascii="Times New Roman" w:hAnsi="Times New Roman" w:cs="Times New Roman"/>
            <w:sz w:val="24"/>
            <w:szCs w:val="24"/>
          </w:rPr>
          <w:t xml:space="preserve">N </w:t>
        </w:r>
      </w:hyperlink>
      <w:r w:rsidR="00517943" w:rsidRPr="00517943">
        <w:rPr>
          <w:rFonts w:ascii="Times New Roman" w:hAnsi="Times New Roman" w:cs="Times New Roman"/>
          <w:sz w:val="24"/>
          <w:szCs w:val="24"/>
        </w:rPr>
        <w:t>425</w:t>
      </w:r>
      <w:r w:rsidR="004F654F">
        <w:rPr>
          <w:rFonts w:ascii="Times New Roman" w:hAnsi="Times New Roman" w:cs="Times New Roman"/>
          <w:sz w:val="24"/>
          <w:szCs w:val="24"/>
        </w:rPr>
        <w:t xml:space="preserve">); планом реализации муниципальной программы </w:t>
      </w:r>
      <w:r w:rsidR="00F5608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F654F">
        <w:rPr>
          <w:rFonts w:ascii="Times New Roman" w:hAnsi="Times New Roman" w:cs="Times New Roman"/>
          <w:sz w:val="24"/>
          <w:szCs w:val="24"/>
        </w:rPr>
        <w:t>на 201</w:t>
      </w:r>
      <w:r w:rsidR="00517943">
        <w:rPr>
          <w:rFonts w:ascii="Times New Roman" w:hAnsi="Times New Roman" w:cs="Times New Roman"/>
          <w:sz w:val="24"/>
          <w:szCs w:val="24"/>
        </w:rPr>
        <w:t>7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A866B3">
        <w:rPr>
          <w:rFonts w:ascii="Times New Roman" w:hAnsi="Times New Roman" w:cs="Times New Roman"/>
          <w:sz w:val="24"/>
          <w:szCs w:val="24"/>
        </w:rPr>
        <w:t>2</w:t>
      </w:r>
      <w:r w:rsidR="00517943">
        <w:rPr>
          <w:rFonts w:ascii="Times New Roman" w:hAnsi="Times New Roman" w:cs="Times New Roman"/>
          <w:sz w:val="24"/>
          <w:szCs w:val="24"/>
        </w:rPr>
        <w:t>7</w:t>
      </w:r>
      <w:r w:rsidR="004F654F">
        <w:rPr>
          <w:rFonts w:ascii="Times New Roman" w:hAnsi="Times New Roman" w:cs="Times New Roman"/>
          <w:sz w:val="24"/>
          <w:szCs w:val="24"/>
        </w:rPr>
        <w:t xml:space="preserve"> </w:t>
      </w:r>
      <w:r w:rsidR="00A866B3">
        <w:rPr>
          <w:rFonts w:ascii="Times New Roman" w:hAnsi="Times New Roman" w:cs="Times New Roman"/>
          <w:sz w:val="24"/>
          <w:szCs w:val="24"/>
        </w:rPr>
        <w:t>февраля</w:t>
      </w:r>
      <w:r w:rsidR="004F654F">
        <w:rPr>
          <w:rFonts w:ascii="Times New Roman" w:hAnsi="Times New Roman" w:cs="Times New Roman"/>
          <w:sz w:val="24"/>
          <w:szCs w:val="24"/>
        </w:rPr>
        <w:t xml:space="preserve"> 201</w:t>
      </w:r>
      <w:r w:rsidR="00517943">
        <w:rPr>
          <w:rFonts w:ascii="Times New Roman" w:hAnsi="Times New Roman" w:cs="Times New Roman"/>
          <w:sz w:val="24"/>
          <w:szCs w:val="24"/>
        </w:rPr>
        <w:t>7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года)</w:t>
      </w:r>
      <w:r w:rsidR="00A866B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4F654F" w:rsidRPr="00E626F6" w:rsidSect="002C0B1A">
      <w:pgSz w:w="16838" w:h="11906" w:orient="landscape"/>
      <w:pgMar w:top="709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F6"/>
    <w:rsid w:val="000000C7"/>
    <w:rsid w:val="0000618B"/>
    <w:rsid w:val="0000660B"/>
    <w:rsid w:val="0001345F"/>
    <w:rsid w:val="00016245"/>
    <w:rsid w:val="00057ABF"/>
    <w:rsid w:val="00067BF1"/>
    <w:rsid w:val="00071B54"/>
    <w:rsid w:val="00075F5B"/>
    <w:rsid w:val="00084E5D"/>
    <w:rsid w:val="000972CF"/>
    <w:rsid w:val="000B226D"/>
    <w:rsid w:val="000C2570"/>
    <w:rsid w:val="000E0F49"/>
    <w:rsid w:val="000F1BCC"/>
    <w:rsid w:val="000F578F"/>
    <w:rsid w:val="0011645D"/>
    <w:rsid w:val="001168AA"/>
    <w:rsid w:val="0015262E"/>
    <w:rsid w:val="0016029B"/>
    <w:rsid w:val="00163A7A"/>
    <w:rsid w:val="00163BB5"/>
    <w:rsid w:val="00165548"/>
    <w:rsid w:val="00174B3A"/>
    <w:rsid w:val="001808A4"/>
    <w:rsid w:val="00180D2E"/>
    <w:rsid w:val="00185AD4"/>
    <w:rsid w:val="00194BA2"/>
    <w:rsid w:val="001A64BB"/>
    <w:rsid w:val="001A781B"/>
    <w:rsid w:val="001A78F1"/>
    <w:rsid w:val="001C3E2E"/>
    <w:rsid w:val="001D3805"/>
    <w:rsid w:val="001F1D1F"/>
    <w:rsid w:val="001F4BF7"/>
    <w:rsid w:val="002078B6"/>
    <w:rsid w:val="00235A4B"/>
    <w:rsid w:val="00275B40"/>
    <w:rsid w:val="002818D8"/>
    <w:rsid w:val="00292517"/>
    <w:rsid w:val="00294ACA"/>
    <w:rsid w:val="00297BC9"/>
    <w:rsid w:val="002A3B0B"/>
    <w:rsid w:val="002C0B1A"/>
    <w:rsid w:val="002C1161"/>
    <w:rsid w:val="002C1EB1"/>
    <w:rsid w:val="002D30EC"/>
    <w:rsid w:val="00302C93"/>
    <w:rsid w:val="00304495"/>
    <w:rsid w:val="00304F95"/>
    <w:rsid w:val="00311632"/>
    <w:rsid w:val="00314523"/>
    <w:rsid w:val="0037588C"/>
    <w:rsid w:val="003C3529"/>
    <w:rsid w:val="003C6744"/>
    <w:rsid w:val="003E1861"/>
    <w:rsid w:val="003E38EF"/>
    <w:rsid w:val="003E5C2B"/>
    <w:rsid w:val="00414849"/>
    <w:rsid w:val="00415D17"/>
    <w:rsid w:val="004162C5"/>
    <w:rsid w:val="004216A8"/>
    <w:rsid w:val="004237A8"/>
    <w:rsid w:val="00457FEA"/>
    <w:rsid w:val="00460FC5"/>
    <w:rsid w:val="00461829"/>
    <w:rsid w:val="00463F90"/>
    <w:rsid w:val="00477BB1"/>
    <w:rsid w:val="0049080E"/>
    <w:rsid w:val="00496079"/>
    <w:rsid w:val="004B7158"/>
    <w:rsid w:val="004D4051"/>
    <w:rsid w:val="004D4559"/>
    <w:rsid w:val="004F146D"/>
    <w:rsid w:val="004F654F"/>
    <w:rsid w:val="00500F4C"/>
    <w:rsid w:val="00501741"/>
    <w:rsid w:val="00504D27"/>
    <w:rsid w:val="00505A80"/>
    <w:rsid w:val="005120C9"/>
    <w:rsid w:val="00512F2B"/>
    <w:rsid w:val="00517943"/>
    <w:rsid w:val="005264CA"/>
    <w:rsid w:val="00555F44"/>
    <w:rsid w:val="005C5119"/>
    <w:rsid w:val="005E5C03"/>
    <w:rsid w:val="00616532"/>
    <w:rsid w:val="006976FF"/>
    <w:rsid w:val="006A2437"/>
    <w:rsid w:val="006A4D87"/>
    <w:rsid w:val="006B5AFC"/>
    <w:rsid w:val="006D0490"/>
    <w:rsid w:val="006E707A"/>
    <w:rsid w:val="006F1CDE"/>
    <w:rsid w:val="00710C6B"/>
    <w:rsid w:val="00726024"/>
    <w:rsid w:val="00726749"/>
    <w:rsid w:val="00745C5A"/>
    <w:rsid w:val="00754181"/>
    <w:rsid w:val="00781D8C"/>
    <w:rsid w:val="007B4D1D"/>
    <w:rsid w:val="007C33E1"/>
    <w:rsid w:val="007E133C"/>
    <w:rsid w:val="00806594"/>
    <w:rsid w:val="008071F6"/>
    <w:rsid w:val="00814F36"/>
    <w:rsid w:val="00822C96"/>
    <w:rsid w:val="00824342"/>
    <w:rsid w:val="00836540"/>
    <w:rsid w:val="00840F67"/>
    <w:rsid w:val="00867C02"/>
    <w:rsid w:val="00870C48"/>
    <w:rsid w:val="00876E3C"/>
    <w:rsid w:val="008A47CD"/>
    <w:rsid w:val="0093191E"/>
    <w:rsid w:val="00931944"/>
    <w:rsid w:val="009372F9"/>
    <w:rsid w:val="0094688A"/>
    <w:rsid w:val="0095215E"/>
    <w:rsid w:val="00953B96"/>
    <w:rsid w:val="00964F92"/>
    <w:rsid w:val="00971581"/>
    <w:rsid w:val="00975C66"/>
    <w:rsid w:val="009915B7"/>
    <w:rsid w:val="009D6C9E"/>
    <w:rsid w:val="009E5FC2"/>
    <w:rsid w:val="00A01216"/>
    <w:rsid w:val="00A02CA5"/>
    <w:rsid w:val="00A152DD"/>
    <w:rsid w:val="00A16183"/>
    <w:rsid w:val="00A2790E"/>
    <w:rsid w:val="00A57390"/>
    <w:rsid w:val="00A57F3F"/>
    <w:rsid w:val="00A66BFF"/>
    <w:rsid w:val="00A70385"/>
    <w:rsid w:val="00A8509D"/>
    <w:rsid w:val="00A866B3"/>
    <w:rsid w:val="00A87216"/>
    <w:rsid w:val="00A9413F"/>
    <w:rsid w:val="00AC2BAC"/>
    <w:rsid w:val="00B04881"/>
    <w:rsid w:val="00B17682"/>
    <w:rsid w:val="00B25D29"/>
    <w:rsid w:val="00B30A37"/>
    <w:rsid w:val="00B43B9C"/>
    <w:rsid w:val="00B45CDB"/>
    <w:rsid w:val="00B538D4"/>
    <w:rsid w:val="00B6381E"/>
    <w:rsid w:val="00B66781"/>
    <w:rsid w:val="00B71C33"/>
    <w:rsid w:val="00B8654C"/>
    <w:rsid w:val="00BC7544"/>
    <w:rsid w:val="00BD2973"/>
    <w:rsid w:val="00BF4553"/>
    <w:rsid w:val="00C01175"/>
    <w:rsid w:val="00C134F8"/>
    <w:rsid w:val="00C35741"/>
    <w:rsid w:val="00C53A0C"/>
    <w:rsid w:val="00C96F76"/>
    <w:rsid w:val="00CA1EC5"/>
    <w:rsid w:val="00CD1FC6"/>
    <w:rsid w:val="00CF1D1C"/>
    <w:rsid w:val="00D0438A"/>
    <w:rsid w:val="00D0563B"/>
    <w:rsid w:val="00D26FE4"/>
    <w:rsid w:val="00D463E1"/>
    <w:rsid w:val="00D5450C"/>
    <w:rsid w:val="00D84BDB"/>
    <w:rsid w:val="00DC0DC4"/>
    <w:rsid w:val="00DD077D"/>
    <w:rsid w:val="00DD43C1"/>
    <w:rsid w:val="00E06547"/>
    <w:rsid w:val="00E22363"/>
    <w:rsid w:val="00E27705"/>
    <w:rsid w:val="00E626F6"/>
    <w:rsid w:val="00E6404D"/>
    <w:rsid w:val="00E64774"/>
    <w:rsid w:val="00E647CF"/>
    <w:rsid w:val="00E758EB"/>
    <w:rsid w:val="00EA1E9C"/>
    <w:rsid w:val="00EA63D4"/>
    <w:rsid w:val="00EA71BC"/>
    <w:rsid w:val="00EB5CF5"/>
    <w:rsid w:val="00ED5493"/>
    <w:rsid w:val="00ED741B"/>
    <w:rsid w:val="00F24DE1"/>
    <w:rsid w:val="00F34AD2"/>
    <w:rsid w:val="00F4132D"/>
    <w:rsid w:val="00F445C0"/>
    <w:rsid w:val="00F5608A"/>
    <w:rsid w:val="00F66961"/>
    <w:rsid w:val="00F92394"/>
    <w:rsid w:val="00FA051E"/>
    <w:rsid w:val="00FA093B"/>
    <w:rsid w:val="00FA1D1A"/>
    <w:rsid w:val="00FC6927"/>
    <w:rsid w:val="00FC7C59"/>
    <w:rsid w:val="00FD62CC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9F0F92C38C832B3638CAB89FEF5D03ACDB02724629C65F76020BFAD98D1C367DA687325AE912B45AD2B315NAs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8D8F7-5A5A-428D-BF97-3883F079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Валерьевна Широкова</dc:creator>
  <cp:lastModifiedBy>Наталья Александровна Котова</cp:lastModifiedBy>
  <cp:revision>89</cp:revision>
  <cp:lastPrinted>2018-02-02T12:43:00Z</cp:lastPrinted>
  <dcterms:created xsi:type="dcterms:W3CDTF">2017-02-07T11:49:00Z</dcterms:created>
  <dcterms:modified xsi:type="dcterms:W3CDTF">2018-02-07T12:58:00Z</dcterms:modified>
</cp:coreProperties>
</file>